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</w:pPr>
      <w:r>
        <w:rPr>
          <w:rtl w:val="0"/>
          <w:lang w:val="fr-FR"/>
        </w:rPr>
        <w:t xml:space="preserve">Interpellation citoyenne au Conseil Communal de Saint-Gilles du </w:t>
      </w:r>
      <w:r>
        <w:rPr>
          <w:rtl w:val="0"/>
          <w:lang w:val="fr-FR"/>
        </w:rPr>
        <w:t>18 mai 2017</w:t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  <w:spacing w:line="331" w:lineRule="auto"/>
      </w:pPr>
      <w:r>
        <w:rPr>
          <w:rtl w:val="0"/>
          <w:lang w:val="fr-FR"/>
        </w:rPr>
        <w:t xml:space="preserve">M. le Bourgmestre, Mesdames et Messieurs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chevins et Conseillers, Mesdames, Messieurs, bonjour.</w:t>
      </w:r>
    </w:p>
    <w:p>
      <w:pPr>
        <w:pStyle w:val="Corps"/>
        <w:spacing w:line="331" w:lineRule="auto"/>
      </w:pPr>
      <w:r>
        <w:rPr>
          <w:rtl w:val="0"/>
          <w:lang w:val="fr-FR"/>
        </w:rPr>
        <w:t>Je m</w:t>
      </w:r>
      <w:r>
        <w:rPr>
          <w:rtl w:val="0"/>
        </w:rPr>
        <w:t>’</w:t>
      </w:r>
      <w:r>
        <w:rPr>
          <w:rtl w:val="0"/>
          <w:lang w:val="fr-FR"/>
        </w:rPr>
        <w:t xml:space="preserve">appelle X, je suis habitant de Saint Gilles et </w:t>
      </w:r>
      <w:r>
        <w:rPr>
          <w:rtl w:val="0"/>
          <w:lang w:val="fr-FR"/>
        </w:rPr>
        <w:t>j</w:t>
      </w:r>
      <w:r>
        <w:rPr>
          <w:rtl w:val="0"/>
          <w:lang w:val="fr-FR"/>
        </w:rPr>
        <w:t xml:space="preserve">e prends ici la parole au nom de </w:t>
      </w:r>
      <w:r>
        <w:rPr>
          <w:rtl w:val="0"/>
          <w:lang w:val="fr-FR"/>
        </w:rPr>
        <w:t>la</w:t>
      </w:r>
      <w:r>
        <w:rPr>
          <w:rtl w:val="0"/>
        </w:rPr>
        <w:t xml:space="preserve"> locale</w:t>
      </w:r>
      <w:r>
        <w:rPr>
          <w:rtl w:val="0"/>
          <w:lang w:val="fr-FR"/>
        </w:rPr>
        <w:t xml:space="preserve"> St Gilloise et</w:t>
      </w:r>
      <w:r>
        <w:rPr>
          <w:rtl w:val="0"/>
          <w:lang w:val="fr-FR"/>
        </w:rPr>
        <w:t xml:space="preserve"> des signataires de Tout Autre Chose et</w:t>
      </w:r>
      <w:r>
        <w:rPr>
          <w:rtl w:val="0"/>
          <w:lang w:val="fr-FR"/>
        </w:rPr>
        <w:t xml:space="preserve"> Hart Boven Hard</w:t>
      </w:r>
      <w:r>
        <w:rPr>
          <w:rtl w:val="0"/>
        </w:rPr>
        <w:t>.</w:t>
      </w:r>
    </w:p>
    <w:p>
      <w:pPr>
        <w:pStyle w:val="Corps"/>
        <w:spacing w:line="331" w:lineRule="auto"/>
      </w:pPr>
      <w:r>
        <w:rPr>
          <w:rtl w:val="0"/>
          <w:lang w:val="fr-FR"/>
        </w:rPr>
        <w:t>Nous nous penchons</w:t>
      </w:r>
      <w:r>
        <w:rPr>
          <w:rtl w:val="0"/>
          <w:lang w:val="fr-FR"/>
        </w:rPr>
        <w:t xml:space="preserve"> depuis plus d'une ann</w:t>
      </w:r>
      <w:r>
        <w:rPr>
          <w:rtl w:val="0"/>
        </w:rPr>
        <w:t>é</w:t>
      </w:r>
      <w:r>
        <w:rPr>
          <w:rtl w:val="0"/>
          <w:lang w:val="fr-FR"/>
        </w:rPr>
        <w:t>e sur la probl</w:t>
      </w:r>
      <w:r>
        <w:rPr>
          <w:rtl w:val="0"/>
        </w:rPr>
        <w:t>é</w:t>
      </w:r>
      <w:r>
        <w:rPr>
          <w:rtl w:val="0"/>
          <w:lang w:val="fr-FR"/>
        </w:rPr>
        <w:t xml:space="preserve">matique de  la crise du logement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Bruxelles</w:t>
      </w:r>
      <w:r>
        <w:rPr>
          <w:rtl w:val="0"/>
          <w:lang w:val="fr-FR"/>
        </w:rPr>
        <w:t>, laquelle n'</w:t>
      </w:r>
      <w:r>
        <w:rPr>
          <w:rtl w:val="0"/>
        </w:rPr>
        <w:t>é</w:t>
      </w:r>
      <w:r>
        <w:rPr>
          <w:rtl w:val="0"/>
          <w:lang w:val="fr-FR"/>
        </w:rPr>
        <w:t>pargne</w:t>
      </w:r>
      <w:r>
        <w:rPr>
          <w:rtl w:val="0"/>
          <w:lang w:val="fr-FR"/>
        </w:rPr>
        <w:t xml:space="preserve"> pas </w:t>
      </w:r>
      <w:r>
        <w:rPr>
          <w:rtl w:val="0"/>
          <w:lang w:val="fr-FR"/>
        </w:rPr>
        <w:t>notre commune.</w:t>
      </w:r>
    </w:p>
    <w:p>
      <w:pPr>
        <w:pStyle w:val="Corps"/>
        <w:spacing w:line="331" w:lineRule="auto"/>
      </w:pPr>
      <w:r>
        <w:rPr>
          <w:rtl w:val="0"/>
          <w:lang w:val="fr-FR"/>
        </w:rPr>
        <w:t xml:space="preserve">Je me </w:t>
      </w:r>
      <w:r>
        <w:rPr>
          <w:rtl w:val="0"/>
          <w:lang w:val="fr-FR"/>
        </w:rPr>
        <w:t>fais donc, ici, l</w:t>
      </w:r>
      <w:r>
        <w:rPr>
          <w:rtl w:val="0"/>
        </w:rPr>
        <w:t>’</w:t>
      </w:r>
      <w:r>
        <w:rPr>
          <w:rtl w:val="0"/>
        </w:rPr>
        <w:t>interpr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te de nombreux citoyens 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>aint-</w:t>
      </w:r>
      <w:r>
        <w:rPr>
          <w:rtl w:val="0"/>
          <w:lang w:val="fr-FR"/>
        </w:rPr>
        <w:t>G</w:t>
      </w:r>
      <w:r>
        <w:rPr>
          <w:rtl w:val="0"/>
          <w:lang w:val="fr-FR"/>
        </w:rPr>
        <w:t>illois rencontr</w:t>
      </w:r>
      <w:r>
        <w:rPr>
          <w:rtl w:val="0"/>
        </w:rPr>
        <w:t>é</w:t>
      </w:r>
      <w:r>
        <w:rPr>
          <w:rtl w:val="0"/>
          <w:lang w:val="fr-FR"/>
        </w:rPr>
        <w:t>s lors de nos diff</w:t>
      </w:r>
      <w:r>
        <w:rPr>
          <w:rtl w:val="0"/>
        </w:rPr>
        <w:t>é</w:t>
      </w:r>
      <w:r>
        <w:rPr>
          <w:rtl w:val="0"/>
          <w:lang w:val="fr-FR"/>
        </w:rPr>
        <w:t>rentes actions et de leur r</w:t>
      </w:r>
      <w:r>
        <w:rPr>
          <w:rtl w:val="0"/>
        </w:rPr>
        <w:t>é</w:t>
      </w:r>
      <w:r>
        <w:rPr>
          <w:rtl w:val="0"/>
          <w:lang w:val="it-IT"/>
        </w:rPr>
        <w:t>elle inqui</w:t>
      </w:r>
      <w:r>
        <w:rPr>
          <w:rtl w:val="0"/>
        </w:rPr>
        <w:t>é</w:t>
      </w:r>
      <w:r>
        <w:rPr>
          <w:rtl w:val="0"/>
          <w:lang w:val="fr-FR"/>
        </w:rPr>
        <w:t xml:space="preserve">tude quant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it-IT"/>
        </w:rPr>
        <w:t>accessibilit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 xml:space="preserve">un logement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loyer raisonnable, notamment quand des locataires sont confront</w:t>
      </w:r>
      <w:r>
        <w:rPr>
          <w:rtl w:val="0"/>
        </w:rPr>
        <w:t>é</w:t>
      </w:r>
      <w:r>
        <w:rPr>
          <w:rtl w:val="0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vente de l</w:t>
      </w:r>
      <w:r>
        <w:rPr>
          <w:rtl w:val="0"/>
        </w:rPr>
        <w:t>’</w:t>
      </w:r>
      <w:r>
        <w:rPr>
          <w:rtl w:val="0"/>
          <w:lang w:val="fr-FR"/>
        </w:rPr>
        <w:t>appartement ou de l</w:t>
      </w:r>
      <w:r>
        <w:rPr>
          <w:rtl w:val="0"/>
        </w:rPr>
        <w:t>’</w:t>
      </w:r>
      <w:r>
        <w:rPr>
          <w:rtl w:val="0"/>
          <w:lang w:val="fr-FR"/>
        </w:rPr>
        <w:t>immeuble dans lequel ils vivent, parfois depuis des d</w:t>
      </w:r>
      <w:r>
        <w:rPr>
          <w:rtl w:val="0"/>
        </w:rPr>
        <w:t>é</w:t>
      </w:r>
      <w:r>
        <w:rPr>
          <w:rtl w:val="0"/>
          <w:lang w:val="fr-FR"/>
        </w:rPr>
        <w:t>cennies, ou cherch</w:t>
      </w:r>
      <w:r>
        <w:rPr>
          <w:rtl w:val="0"/>
          <w:lang w:val="fr-FR"/>
        </w:rPr>
        <w:t>a</w:t>
      </w:r>
      <w:r>
        <w:rPr>
          <w:rtl w:val="0"/>
        </w:rPr>
        <w:t>nt</w:t>
      </w:r>
      <w:r>
        <w:rPr>
          <w:rtl w:val="0"/>
          <w:lang w:val="fr-FR"/>
        </w:rPr>
        <w:t xml:space="preserve"> tout simplement</w:t>
      </w:r>
      <w:r>
        <w:rPr>
          <w:rtl w:val="0"/>
          <w:lang w:val="fr-FR"/>
        </w:rPr>
        <w:t xml:space="preserve"> un logement dans notre commune. </w:t>
      </w:r>
    </w:p>
    <w:p>
      <w:pPr>
        <w:pStyle w:val="Corps"/>
        <w:spacing w:line="331" w:lineRule="auto"/>
      </w:pPr>
      <w:r>
        <w:rPr>
          <w:rtl w:val="0"/>
          <w:lang w:val="fr-FR"/>
        </w:rPr>
        <w:t>Les constats que nous partageons avec des acteurs du monde associatif concern</w:t>
      </w:r>
      <w:r>
        <w:rPr>
          <w:rtl w:val="0"/>
        </w:rPr>
        <w:t>é</w:t>
      </w:r>
      <w:r>
        <w:rPr>
          <w:rtl w:val="0"/>
          <w:lang w:val="fr-FR"/>
        </w:rPr>
        <w:t>s par le logement (RBDH, CoDeS, Equipes populaires, Communa,</w:t>
      </w:r>
      <w:r>
        <w:rPr>
          <w:rtl w:val="0"/>
        </w:rPr>
        <w:t>…</w:t>
      </w:r>
      <w:r>
        <w:rPr>
          <w:rtl w:val="0"/>
          <w:lang w:val="fr-FR"/>
        </w:rPr>
        <w:t xml:space="preserve">) sont </w:t>
      </w:r>
      <w:r>
        <w:rPr>
          <w:rtl w:val="0"/>
          <w:lang w:val="fr-FR"/>
        </w:rPr>
        <w:t>alarmants</w:t>
      </w:r>
      <w:r>
        <w:rPr>
          <w:rtl w:val="0"/>
        </w:rPr>
        <w:t xml:space="preserve">.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e nombre de logements sociaux dans notre R</w:t>
      </w:r>
      <w:r>
        <w:rPr>
          <w:rtl w:val="0"/>
        </w:rPr>
        <w:t>é</w:t>
      </w:r>
      <w:r>
        <w:rPr>
          <w:rtl w:val="0"/>
          <w:lang w:val="fr-FR"/>
        </w:rPr>
        <w:t>gion stagne autour des 35000</w:t>
      </w:r>
      <w:r>
        <w:rPr>
          <w:rtl w:val="0"/>
          <w:lang w:val="fr-FR"/>
        </w:rPr>
        <w:t xml:space="preserve"> unit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</w:t>
      </w:r>
      <w:r>
        <w:rPr>
          <w:rtl w:val="0"/>
        </w:rPr>
        <w:t>,</w:t>
      </w:r>
      <w:r>
        <w:rPr>
          <w:rtl w:val="0"/>
          <w:lang w:val="fr-FR"/>
        </w:rPr>
        <w:t xml:space="preserve"> un chiffre entre parenth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ses </w:t>
      </w:r>
      <w:r>
        <w:rPr>
          <w:rtl w:val="0"/>
          <w:lang w:val="fr-FR"/>
        </w:rPr>
        <w:t>nettement inf</w:t>
      </w:r>
      <w:r>
        <w:rPr>
          <w:rtl w:val="0"/>
        </w:rPr>
        <w:t>é</w:t>
      </w:r>
      <w:r>
        <w:rPr>
          <w:rtl w:val="0"/>
          <w:lang w:val="fr-FR"/>
        </w:rPr>
        <w:t xml:space="preserve">rieur </w:t>
      </w:r>
      <w:r>
        <w:rPr>
          <w:rtl w:val="0"/>
          <w:lang w:val="fr-FR"/>
        </w:rPr>
        <w:t xml:space="preserve">à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fr-FR"/>
        </w:rPr>
        <w:t>autres grandes villes europ</w:t>
      </w:r>
      <w:r>
        <w:rPr>
          <w:rtl w:val="0"/>
        </w:rPr>
        <w:t>é</w:t>
      </w:r>
      <w:r>
        <w:rPr>
          <w:rtl w:val="0"/>
        </w:rPr>
        <w:t>ennes</w:t>
      </w:r>
      <w:r>
        <w:rPr>
          <w:rtl w:val="0"/>
          <w:lang w:val="fr-FR"/>
        </w:rPr>
        <w:t>. L</w:t>
      </w:r>
      <w:r>
        <w:rPr>
          <w:rtl w:val="0"/>
          <w:lang w:val="fr-FR"/>
        </w:rPr>
        <w:t xml:space="preserve">e nombre de personnes en attente d'un logement social avoisine </w:t>
      </w:r>
      <w:r>
        <w:rPr>
          <w:rtl w:val="0"/>
        </w:rPr>
        <w:t>é</w:t>
      </w:r>
      <w:r>
        <w:rPr>
          <w:rtl w:val="0"/>
          <w:lang w:val="fr-FR"/>
        </w:rPr>
        <w:t>galement les 35000</w:t>
      </w:r>
      <w:r>
        <w:rPr>
          <w:rtl w:val="0"/>
          <w:lang w:val="fr-FR"/>
        </w:rPr>
        <w:t>. Par ailleurs</w:t>
      </w:r>
      <w:r>
        <w:rPr>
          <w:rtl w:val="0"/>
          <w:lang w:val="fr-FR"/>
        </w:rPr>
        <w:t xml:space="preserve"> il est estim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qu'il existe entre 15000 et 30000 logements vides en R</w:t>
      </w:r>
      <w:r>
        <w:rPr>
          <w:rtl w:val="0"/>
        </w:rPr>
        <w:t>é</w:t>
      </w:r>
      <w:r>
        <w:rPr>
          <w:rtl w:val="0"/>
          <w:lang w:val="fr-FR"/>
        </w:rPr>
        <w:t>gion bruxelloise.</w:t>
      </w:r>
    </w:p>
    <w:p>
      <w:pPr>
        <w:pStyle w:val="Corps"/>
        <w:spacing w:line="331" w:lineRule="auto"/>
        <w:rPr>
          <w:color w:val="01000a"/>
          <w:u w:color="01000a"/>
        </w:rPr>
      </w:pPr>
      <w:r>
        <w:rPr>
          <w:rtl w:val="0"/>
          <w:lang w:val="fr-FR"/>
        </w:rPr>
        <w:t>La situation n</w:t>
      </w:r>
      <w:r>
        <w:rPr>
          <w:rtl w:val="0"/>
        </w:rPr>
        <w:t>’</w:t>
      </w:r>
      <w:r>
        <w:rPr>
          <w:rtl w:val="0"/>
        </w:rPr>
        <w:t>est gu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plus favorable dans notre commune.</w:t>
      </w:r>
      <w:r>
        <w:rPr>
          <w:rtl w:val="0"/>
          <w:lang w:val="fr-FR"/>
        </w:rPr>
        <w:t xml:space="preserve"> Ainsi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St Gilles</w:t>
      </w:r>
      <w:r>
        <w:rPr>
          <w:rtl w:val="0"/>
        </w:rPr>
        <w:t xml:space="preserve"> </w:t>
      </w:r>
      <w:r>
        <w:rPr>
          <w:rtl w:val="0"/>
          <w:lang w:val="fr-FR"/>
        </w:rPr>
        <w:t>s</w:t>
      </w:r>
      <w:r>
        <w:rPr>
          <w:color w:val="01000a"/>
          <w:u w:color="01000a"/>
          <w:rtl w:val="0"/>
          <w:lang w:val="fr-FR"/>
        </w:rPr>
        <w:t>elon l</w:t>
      </w:r>
      <w:r>
        <w:rPr>
          <w:color w:val="01000a"/>
          <w:u w:color="01000a"/>
          <w:rtl w:val="0"/>
        </w:rPr>
        <w:t>’</w:t>
      </w:r>
      <w:r>
        <w:rPr>
          <w:color w:val="01000a"/>
          <w:u w:color="01000a"/>
          <w:rtl w:val="0"/>
          <w:lang w:val="fr-FR"/>
        </w:rPr>
        <w:t>Institut Bruxellois de Statistique et d</w:t>
      </w:r>
      <w:r>
        <w:rPr>
          <w:color w:val="01000a"/>
          <w:u w:color="01000a"/>
          <w:rtl w:val="0"/>
        </w:rPr>
        <w:t>’</w:t>
      </w:r>
      <w:r>
        <w:rPr>
          <w:color w:val="01000a"/>
          <w:u w:color="01000a"/>
          <w:rtl w:val="0"/>
          <w:lang w:val="fr-FR"/>
        </w:rPr>
        <w:t>Analyse et l</w:t>
      </w:r>
      <w:r>
        <w:rPr>
          <w:color w:val="01000a"/>
          <w:u w:color="01000a"/>
          <w:rtl w:val="0"/>
        </w:rPr>
        <w:t>’</w:t>
      </w:r>
      <w:r>
        <w:rPr>
          <w:color w:val="01000a"/>
          <w:u w:color="01000a"/>
          <w:rtl w:val="0"/>
          <w:lang w:val="fr-FR"/>
        </w:rPr>
        <w:t>Observatoire de la Sant</w:t>
      </w:r>
      <w:r>
        <w:rPr>
          <w:color w:val="01000a"/>
          <w:u w:color="01000a"/>
          <w:rtl w:val="0"/>
          <w:lang w:val="fr-FR"/>
        </w:rPr>
        <w:t xml:space="preserve">é </w:t>
      </w:r>
      <w:r>
        <w:rPr>
          <w:color w:val="01000a"/>
          <w:u w:color="01000a"/>
          <w:rtl w:val="0"/>
          <w:lang w:val="fr-FR"/>
        </w:rPr>
        <w:t>et du Social de Bruxelles-Capitale, le parc de logement</w:t>
      </w:r>
      <w:r>
        <w:rPr>
          <w:color w:val="01000a"/>
          <w:u w:color="01000a"/>
          <w:rtl w:val="0"/>
          <w:lang w:val="fr-FR"/>
        </w:rPr>
        <w:t xml:space="preserve"> </w:t>
      </w:r>
      <w:r>
        <w:rPr>
          <w:color w:val="01000a"/>
          <w:u w:color="01000a"/>
          <w:rtl w:val="0"/>
        </w:rPr>
        <w:t>socia</w:t>
      </w:r>
      <w:r>
        <w:rPr>
          <w:color w:val="01000a"/>
          <w:u w:color="01000a"/>
          <w:rtl w:val="0"/>
          <w:lang w:val="fr-FR"/>
        </w:rPr>
        <w:t>l s'est globalement augment</w:t>
      </w:r>
      <w:r>
        <w:rPr>
          <w:color w:val="01000a"/>
          <w:u w:color="01000a"/>
          <w:rtl w:val="0"/>
          <w:lang w:val="fr-FR"/>
        </w:rPr>
        <w:t xml:space="preserve">é </w:t>
      </w:r>
      <w:r>
        <w:rPr>
          <w:color w:val="01000a"/>
          <w:u w:color="01000a"/>
          <w:rtl w:val="0"/>
          <w:lang w:val="fr-FR"/>
        </w:rPr>
        <w:t>de seulement 15 logements</w:t>
      </w:r>
      <w:r>
        <w:rPr>
          <w:color w:val="01000a"/>
          <w:u w:color="01000a"/>
          <w:rtl w:val="0"/>
          <w:lang w:val="fr-FR"/>
        </w:rPr>
        <w:t xml:space="preserve"> entre entre 2005 et 2013</w:t>
      </w:r>
      <w:r>
        <w:rPr>
          <w:color w:val="01000a"/>
          <w:u w:color="01000a"/>
          <w:rtl w:val="0"/>
          <w:lang w:val="fr-FR"/>
        </w:rPr>
        <w:t>.</w:t>
      </w:r>
    </w:p>
    <w:p>
      <w:pPr>
        <w:pStyle w:val="Corps"/>
        <w:spacing w:line="331" w:lineRule="auto"/>
        <w:rPr>
          <w:color w:val="01000a"/>
          <w:u w:color="01000a"/>
        </w:rPr>
      </w:pPr>
      <w:r>
        <w:rPr>
          <w:color w:val="01000a"/>
          <w:u w:color="01000a"/>
          <w:rtl w:val="0"/>
          <w:lang w:val="fr-FR"/>
        </w:rPr>
        <w:t>Si nous sommes conscients que le pourcentage de logements publics sur St Gilles est important, n</w:t>
      </w:r>
      <w:r>
        <w:rPr>
          <w:color w:val="01000a"/>
          <w:u w:color="01000a"/>
          <w:rtl w:val="0"/>
          <w:lang w:val="fr-FR"/>
        </w:rPr>
        <w:t>é</w:t>
      </w:r>
      <w:r>
        <w:rPr>
          <w:color w:val="01000a"/>
          <w:u w:color="01000a"/>
          <w:rtl w:val="0"/>
          <w:lang w:val="fr-FR"/>
        </w:rPr>
        <w:t>anmoins logement public ne veut pas dire logement social.</w:t>
      </w:r>
    </w:p>
    <w:p>
      <w:pPr>
        <w:pStyle w:val="Corps"/>
        <w:spacing w:line="331" w:lineRule="auto"/>
        <w:rPr>
          <w:color w:val="01000a"/>
          <w:u w:color="01000a"/>
        </w:rPr>
      </w:pPr>
    </w:p>
    <w:p>
      <w:pPr>
        <w:pStyle w:val="Corps"/>
        <w:spacing w:line="331" w:lineRule="auto"/>
        <w:rPr>
          <w:color w:val="01000a"/>
          <w:u w:color="01000a"/>
        </w:rPr>
      </w:pPr>
      <w:r>
        <w:rPr>
          <w:color w:val="01000a"/>
          <w:u w:color="01000a"/>
          <w:rtl w:val="0"/>
          <w:lang w:val="fr-FR"/>
        </w:rPr>
        <w:t>Et si il</w:t>
      </w:r>
      <w:r>
        <w:rPr>
          <w:color w:val="01000a"/>
          <w:u w:color="01000a"/>
          <w:rtl w:val="0"/>
          <w:lang w:val="fr-FR"/>
        </w:rPr>
        <w:t xml:space="preserve"> est vrai que la commune a mis </w:t>
      </w:r>
      <w:r>
        <w:rPr>
          <w:color w:val="01000a"/>
          <w:u w:color="01000a"/>
          <w:rtl w:val="0"/>
          <w:lang w:val="fr-FR"/>
        </w:rPr>
        <w:t>beaucoup</w:t>
      </w:r>
      <w:r>
        <w:rPr>
          <w:color w:val="01000a"/>
          <w:u w:color="01000a"/>
          <w:rtl w:val="0"/>
        </w:rPr>
        <w:t xml:space="preserve"> </w:t>
      </w:r>
      <w:r>
        <w:rPr>
          <w:color w:val="01000a"/>
          <w:u w:color="01000a"/>
          <w:rtl w:val="0"/>
          <w:lang w:val="fr-FR"/>
        </w:rPr>
        <w:t>d'</w:t>
      </w:r>
      <w:r>
        <w:rPr>
          <w:color w:val="01000a"/>
          <w:u w:color="01000a"/>
          <w:rtl w:val="0"/>
          <w:lang w:val="fr-FR"/>
        </w:rPr>
        <w:t>effort, au niveau du logement, dans le patrimoine de la R</w:t>
      </w:r>
      <w:r>
        <w:rPr>
          <w:color w:val="01000a"/>
          <w:u w:color="01000a"/>
          <w:rtl w:val="0"/>
        </w:rPr>
        <w:t>é</w:t>
      </w:r>
      <w:r>
        <w:rPr>
          <w:color w:val="01000a"/>
          <w:u w:color="01000a"/>
          <w:rtl w:val="0"/>
          <w:lang w:val="de-DE"/>
        </w:rPr>
        <w:t>gie Fonci</w:t>
      </w:r>
      <w:r>
        <w:rPr>
          <w:color w:val="01000a"/>
          <w:u w:color="01000a"/>
          <w:rtl w:val="0"/>
          <w:lang w:val="fr-FR"/>
        </w:rPr>
        <w:t>è</w:t>
      </w:r>
      <w:r>
        <w:rPr>
          <w:color w:val="01000a"/>
          <w:u w:color="01000a"/>
          <w:rtl w:val="0"/>
          <w:lang w:val="fr-FR"/>
        </w:rPr>
        <w:t>re, bien s</w:t>
      </w:r>
      <w:r>
        <w:rPr>
          <w:color w:val="01000a"/>
          <w:u w:color="01000a"/>
          <w:rtl w:val="0"/>
          <w:lang w:val="fr-FR"/>
        </w:rPr>
        <w:t>û</w:t>
      </w:r>
      <w:r>
        <w:rPr>
          <w:color w:val="01000a"/>
          <w:u w:color="01000a"/>
          <w:rtl w:val="0"/>
          <w:lang w:val="fr-FR"/>
        </w:rPr>
        <w:t>r publique,</w:t>
      </w:r>
      <w:r>
        <w:rPr>
          <w:color w:val="01000a"/>
          <w:u w:color="01000a"/>
          <w:rtl w:val="0"/>
          <w:lang w:val="fr-FR"/>
        </w:rPr>
        <w:t xml:space="preserve"> les conditions d'accessibilit</w:t>
      </w:r>
      <w:r>
        <w:rPr>
          <w:color w:val="01000a"/>
          <w:u w:color="01000a"/>
          <w:rtl w:val="0"/>
          <w:lang w:val="fr-FR"/>
        </w:rPr>
        <w:t>é</w:t>
      </w:r>
      <w:r>
        <w:rPr>
          <w:color w:val="01000a"/>
          <w:u w:color="01000a"/>
          <w:rtl w:val="0"/>
          <w:lang w:val="fr-FR"/>
        </w:rPr>
        <w:t>, elles, ne sont pas celles des</w:t>
      </w:r>
      <w:r>
        <w:rPr>
          <w:color w:val="01000a"/>
          <w:u w:color="01000a"/>
          <w:rtl w:val="0"/>
          <w:lang w:val="fr-FR"/>
        </w:rPr>
        <w:t xml:space="preserve"> logements sociaux</w:t>
      </w:r>
      <w:r>
        <w:rPr>
          <w:color w:val="01000a"/>
          <w:u w:color="01000a"/>
          <w:rtl w:val="0"/>
          <w:lang w:val="fr-FR"/>
        </w:rPr>
        <w:t>. Involontairement peut-</w:t>
      </w:r>
      <w:r>
        <w:rPr>
          <w:color w:val="01000a"/>
          <w:u w:color="01000a"/>
          <w:rtl w:val="0"/>
          <w:lang w:val="fr-FR"/>
        </w:rPr>
        <w:t>ê</w:t>
      </w:r>
      <w:r>
        <w:rPr>
          <w:color w:val="01000a"/>
          <w:u w:color="01000a"/>
          <w:rtl w:val="0"/>
          <w:lang w:val="fr-FR"/>
        </w:rPr>
        <w:t xml:space="preserve">tre, mais peut </w:t>
      </w:r>
      <w:r>
        <w:rPr>
          <w:color w:val="01000a"/>
          <w:u w:color="01000a"/>
          <w:rtl w:val="0"/>
          <w:lang w:val="fr-FR"/>
        </w:rPr>
        <w:t>ê</w:t>
      </w:r>
      <w:r>
        <w:rPr>
          <w:color w:val="01000a"/>
          <w:u w:color="01000a"/>
          <w:rtl w:val="0"/>
          <w:lang w:val="fr-FR"/>
        </w:rPr>
        <w:t>tre aussi tr</w:t>
      </w:r>
      <w:r>
        <w:rPr>
          <w:color w:val="01000a"/>
          <w:u w:color="01000a"/>
          <w:rtl w:val="0"/>
          <w:lang w:val="fr-FR"/>
        </w:rPr>
        <w:t>è</w:t>
      </w:r>
      <w:r>
        <w:rPr>
          <w:color w:val="01000a"/>
          <w:u w:color="01000a"/>
          <w:rtl w:val="0"/>
          <w:lang w:val="fr-FR"/>
        </w:rPr>
        <w:t>s volontairement, les autorit</w:t>
      </w:r>
      <w:r>
        <w:rPr>
          <w:color w:val="01000a"/>
          <w:u w:color="01000a"/>
          <w:rtl w:val="0"/>
          <w:lang w:val="fr-FR"/>
        </w:rPr>
        <w:t>é</w:t>
      </w:r>
      <w:r>
        <w:rPr>
          <w:color w:val="01000a"/>
          <w:u w:color="01000a"/>
          <w:rtl w:val="0"/>
          <w:lang w:val="fr-FR"/>
        </w:rPr>
        <w:t>s communales ne maintiennent-elles pas la confusion entre logement public et social?</w:t>
      </w:r>
    </w:p>
    <w:p>
      <w:pPr>
        <w:pStyle w:val="Corps"/>
        <w:spacing w:line="331" w:lineRule="auto"/>
        <w:rPr>
          <w:color w:val="01000a"/>
          <w:u w:color="01000a"/>
        </w:rPr>
      </w:pPr>
    </w:p>
    <w:p>
      <w:pPr>
        <w:pStyle w:val="Corps"/>
        <w:spacing w:line="331" w:lineRule="auto"/>
      </w:pPr>
      <w:r>
        <w:rPr>
          <w:color w:val="01000a"/>
          <w:u w:color="01000a"/>
          <w:rtl w:val="0"/>
          <w:lang w:val="fr-FR"/>
        </w:rPr>
        <w:t xml:space="preserve">Par rapport aux logements vides </w:t>
      </w:r>
      <w:r>
        <w:rPr>
          <w:rtl w:val="0"/>
          <w:lang w:val="fr-FR"/>
        </w:rPr>
        <w:t>depuis 2012, la commune a pris le probl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me en consid</w:t>
      </w:r>
      <w:r>
        <w:rPr>
          <w:rtl w:val="0"/>
        </w:rPr>
        <w:t>é</w:t>
      </w:r>
      <w:r>
        <w:rPr>
          <w:rtl w:val="0"/>
          <w:lang w:val="fr-FR"/>
        </w:rPr>
        <w:t>ration, via la taxation des logements inoccup</w:t>
      </w:r>
      <w:r>
        <w:rPr>
          <w:rtl w:val="0"/>
        </w:rPr>
        <w:t>é</w:t>
      </w:r>
      <w:r>
        <w:rPr>
          <w:rtl w:val="0"/>
        </w:rPr>
        <w:t>s</w:t>
      </w:r>
      <w:r>
        <w:rPr>
          <w:rtl w:val="0"/>
          <w:lang w:val="fr-FR"/>
        </w:rPr>
        <w:t>. E</w:t>
      </w:r>
      <w:r>
        <w:rPr>
          <w:rtl w:val="0"/>
          <w:lang w:val="fr-FR"/>
        </w:rPr>
        <w:t xml:space="preserve">n 2016, 336 dossiers ont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ouverts et ont conduits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une recette de pr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s de 2 millions</w:t>
      </w:r>
      <w:r>
        <w:rPr>
          <w:rtl w:val="0"/>
        </w:rPr>
        <w:t> </w:t>
      </w:r>
      <w:r>
        <w:rPr>
          <w:rtl w:val="0"/>
          <w:lang w:val="en-US"/>
        </w:rPr>
        <w:t xml:space="preserve">! [1,890 millions]. </w:t>
      </w:r>
      <w:r>
        <w:rPr>
          <w:rtl w:val="0"/>
          <w:lang w:val="fr-FR"/>
        </w:rPr>
        <w:t xml:space="preserve">Et </w:t>
      </w:r>
      <w:r>
        <w:rPr>
          <w:rtl w:val="0"/>
          <w:lang w:val="fr-FR"/>
        </w:rPr>
        <w:t>selon les d</w:t>
      </w:r>
      <w:r>
        <w:rPr>
          <w:rtl w:val="0"/>
        </w:rPr>
        <w:t>é</w:t>
      </w:r>
      <w:r>
        <w:rPr>
          <w:rtl w:val="0"/>
          <w:lang w:val="fr-FR"/>
        </w:rPr>
        <w:t>clarations de M. Debouverie, la commune a incit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plus de 100 propri</w:t>
      </w:r>
      <w:r>
        <w:rPr>
          <w:rtl w:val="0"/>
        </w:rPr>
        <w:t>é</w:t>
      </w:r>
      <w:r>
        <w:rPr>
          <w:rtl w:val="0"/>
          <w:lang w:val="fr-FR"/>
        </w:rPr>
        <w:t xml:space="preserve">taires,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entamer des r</w:t>
      </w:r>
      <w:r>
        <w:rPr>
          <w:rtl w:val="0"/>
        </w:rPr>
        <w:t>é</w:t>
      </w:r>
      <w:r>
        <w:rPr>
          <w:rtl w:val="0"/>
          <w:lang w:val="fr-FR"/>
        </w:rPr>
        <w:t>novations avec l</w:t>
      </w:r>
      <w:r>
        <w:rPr>
          <w:rtl w:val="0"/>
          <w:lang w:val="fr-FR"/>
        </w:rPr>
        <w:t xml:space="preserve">e but </w:t>
      </w:r>
      <w:r>
        <w:rPr>
          <w:rtl w:val="0"/>
          <w:lang w:val="fr-FR"/>
        </w:rPr>
        <w:t>de mettre ces logements en location</w:t>
      </w:r>
      <w:r>
        <w:rPr>
          <w:rtl w:val="0"/>
          <w:lang w:val="fr-FR"/>
        </w:rPr>
        <w:t>.</w:t>
      </w:r>
    </w:p>
    <w:p>
      <w:pPr>
        <w:pStyle w:val="Corps"/>
        <w:spacing w:line="331" w:lineRule="auto"/>
      </w:pPr>
    </w:p>
    <w:p>
      <w:pPr>
        <w:pStyle w:val="Corps"/>
        <w:spacing w:line="331" w:lineRule="auto"/>
      </w:pPr>
    </w:p>
    <w:p>
      <w:pPr>
        <w:pStyle w:val="Corps"/>
        <w:spacing w:line="331" w:lineRule="auto"/>
      </w:pPr>
      <w:r>
        <w:rPr>
          <w:rtl w:val="0"/>
          <w:lang w:val="fr-FR"/>
        </w:rPr>
        <w:t>Mais revenons aux logements sociaux.</w:t>
      </w:r>
    </w:p>
    <w:p>
      <w:pPr>
        <w:pStyle w:val="Corps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a commune a un des taux les plus faibles de logement</w:t>
      </w:r>
      <w:r>
        <w:rPr>
          <w:rtl w:val="0"/>
          <w:lang w:val="fr-FR"/>
        </w:rPr>
        <w:t xml:space="preserve"> </w:t>
      </w:r>
      <w:r>
        <w:rPr>
          <w:rtl w:val="0"/>
        </w:rPr>
        <w:t>socia</w:t>
      </w:r>
      <w:r>
        <w:rPr>
          <w:rtl w:val="0"/>
          <w:lang w:val="fr-FR"/>
        </w:rPr>
        <w:t>l</w:t>
      </w:r>
      <w:r>
        <w:rPr>
          <w:rtl w:val="0"/>
        </w:rPr>
        <w:t xml:space="preserve"> </w:t>
      </w:r>
      <w:r>
        <w:rPr>
          <w:rtl w:val="0"/>
          <w:lang w:val="fr-FR"/>
        </w:rPr>
        <w:t>de</w:t>
      </w:r>
      <w:r>
        <w:rPr>
          <w:rtl w:val="0"/>
          <w:lang w:val="fr-FR"/>
        </w:rPr>
        <w:t xml:space="preserve"> la R</w:t>
      </w:r>
      <w:r>
        <w:rPr>
          <w:rtl w:val="0"/>
        </w:rPr>
        <w:t>é</w:t>
      </w:r>
      <w:r>
        <w:rPr>
          <w:rtl w:val="0"/>
          <w:lang w:val="fr-FR"/>
        </w:rPr>
        <w:t xml:space="preserve">gion (moins de 5%), </w:t>
      </w:r>
      <w:r>
        <w:rPr>
          <w:rtl w:val="0"/>
          <w:lang w:val="fr-FR"/>
        </w:rPr>
        <w:t>parmi ceux-ci 8,69% sont inoccup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s, le chiffre pour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gion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tant de 3,10 %</w:t>
      </w:r>
      <w:r>
        <w:rPr>
          <w:rtl w:val="0"/>
        </w:rPr>
        <w:t>.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a commune ne pourrait-elle</w:t>
      </w:r>
      <w:r>
        <w:rPr>
          <w:rtl w:val="0"/>
          <w:lang w:val="fr-FR"/>
        </w:rPr>
        <w:t xml:space="preserve"> pas</w:t>
      </w:r>
      <w:r>
        <w:rPr>
          <w:rtl w:val="0"/>
          <w:lang w:val="fr-FR"/>
        </w:rPr>
        <w:t xml:space="preserve"> affecter exclusivement le rapport de la taxe sur les logements inoccup</w:t>
      </w:r>
      <w:r>
        <w:rPr>
          <w:rtl w:val="0"/>
        </w:rPr>
        <w:t>é</w:t>
      </w:r>
      <w:r>
        <w:rPr>
          <w:rtl w:val="0"/>
        </w:rPr>
        <w:t xml:space="preserve">s </w:t>
      </w:r>
      <w:r>
        <w:rPr>
          <w:rtl w:val="0"/>
          <w:lang w:val="fr-FR"/>
        </w:rPr>
        <w:t xml:space="preserve">à </w:t>
      </w:r>
      <w:r>
        <w:rPr>
          <w:rtl w:val="0"/>
        </w:rPr>
        <w:t>la r</w:t>
      </w:r>
      <w:r>
        <w:rPr>
          <w:rtl w:val="0"/>
        </w:rPr>
        <w:t>é</w:t>
      </w:r>
      <w:r>
        <w:rPr>
          <w:rtl w:val="0"/>
          <w:lang w:val="fr-FR"/>
        </w:rPr>
        <w:t>novation de logements sociaux</w:t>
      </w:r>
      <w:r>
        <w:rPr>
          <w:rtl w:val="0"/>
          <w:lang w:val="fr-FR"/>
        </w:rPr>
        <w:t xml:space="preserve">? </w:t>
      </w:r>
      <w:r>
        <w:rPr>
          <w:rtl w:val="0"/>
          <w:lang w:val="fr-FR"/>
        </w:rPr>
        <w:t>on atteindrait simultan</w:t>
      </w:r>
      <w:r>
        <w:rPr>
          <w:rtl w:val="0"/>
        </w:rPr>
        <w:t>é</w:t>
      </w:r>
      <w:r>
        <w:rPr>
          <w:rtl w:val="0"/>
          <w:lang w:val="fr-FR"/>
        </w:rPr>
        <w:t>ment 2 objectifs</w:t>
      </w:r>
      <w:r>
        <w:rPr>
          <w:rtl w:val="0"/>
        </w:rPr>
        <w:t> </w:t>
      </w:r>
      <w:r>
        <w:rPr>
          <w:rtl w:val="0"/>
          <w:lang w:val="fr-FR"/>
        </w:rPr>
        <w:t>: augmenter le parc social habitable et r</w:t>
      </w:r>
      <w:r>
        <w:rPr>
          <w:rtl w:val="0"/>
        </w:rPr>
        <w:t>é</w:t>
      </w:r>
      <w:r>
        <w:rPr>
          <w:rtl w:val="0"/>
          <w:lang w:val="fr-FR"/>
        </w:rPr>
        <w:t>duire le nombre de logements vides. Une somme de 2 millions permet la r</w:t>
      </w:r>
      <w:r>
        <w:rPr>
          <w:rtl w:val="0"/>
        </w:rPr>
        <w:t>é</w:t>
      </w:r>
      <w:r>
        <w:rPr>
          <w:rtl w:val="0"/>
          <w:lang w:val="fr-FR"/>
        </w:rPr>
        <w:t>novation de 1500 m</w:t>
      </w:r>
      <w:r>
        <w:rPr>
          <w:rtl w:val="0"/>
        </w:rPr>
        <w:t xml:space="preserve">² </w:t>
      </w:r>
      <w:r>
        <w:rPr>
          <w:rtl w:val="0"/>
          <w:lang w:val="fr-FR"/>
        </w:rPr>
        <w:t>de logement, soit une bonne vingtaine de logements</w:t>
      </w:r>
      <w:r>
        <w:rPr>
          <w:rtl w:val="0"/>
          <w:lang w:val="fr-FR"/>
        </w:rPr>
        <w:t xml:space="preserve"> par an</w:t>
      </w:r>
      <w:r>
        <w:rPr>
          <w:rtl w:val="0"/>
        </w:rPr>
        <w:t xml:space="preserve">. </w:t>
      </w:r>
      <w:r>
        <w:rPr>
          <w:rtl w:val="0"/>
          <w:lang w:val="fr-FR"/>
        </w:rPr>
        <w:t>P</w:t>
      </w:r>
      <w:r>
        <w:rPr>
          <w:rtl w:val="0"/>
          <w:lang w:val="fr-FR"/>
        </w:rPr>
        <w:t xml:space="preserve">ar ce biais, </w:t>
      </w:r>
      <w:r>
        <w:rPr>
          <w:rtl w:val="0"/>
          <w:lang w:val="fr-FR"/>
        </w:rPr>
        <w:t xml:space="preserve">la commune ne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pondr</w:t>
      </w:r>
      <w:r>
        <w:rPr>
          <w:rtl w:val="0"/>
          <w:lang w:val="fr-FR"/>
        </w:rPr>
        <w:t xml:space="preserve">ait-elle pas </w:t>
      </w:r>
      <w:r>
        <w:rPr>
          <w:rtl w:val="0"/>
          <w:lang w:val="fr-FR"/>
        </w:rPr>
        <w:t>aux objectifs fix</w:t>
      </w:r>
      <w:r>
        <w:rPr>
          <w:rtl w:val="0"/>
        </w:rPr>
        <w:t>é</w:t>
      </w:r>
      <w:r>
        <w:rPr>
          <w:rtl w:val="0"/>
          <w:lang w:val="fr-FR"/>
        </w:rPr>
        <w:t xml:space="preserve">s par un des partenaires de </w:t>
      </w:r>
      <w:r>
        <w:rPr>
          <w:rtl w:val="0"/>
          <w:lang w:val="fr-FR"/>
        </w:rPr>
        <w:t>sa</w:t>
      </w:r>
      <w:r>
        <w:rPr>
          <w:rtl w:val="0"/>
          <w:lang w:val="fr-FR"/>
        </w:rPr>
        <w:t xml:space="preserve"> majorit</w:t>
      </w:r>
      <w:r>
        <w:rPr>
          <w:rtl w:val="0"/>
        </w:rPr>
        <w:t>é</w:t>
      </w:r>
      <w:r>
        <w:rPr>
          <w:rtl w:val="0"/>
        </w:rPr>
        <w:t xml:space="preserve">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savoir imposer un pourcentage minimum des</w:t>
      </w:r>
      <w:r>
        <w:rPr>
          <w:rtl w:val="0"/>
        </w:rPr>
        <w:t> </w:t>
      </w:r>
      <w:r>
        <w:rPr>
          <w:rtl w:val="0"/>
        </w:rPr>
        <w:t xml:space="preserve">budgets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affecter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une politique de production de logements publics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vocation sociale, pour les communes dont la proportion de logements sociaux est inf</w:t>
      </w:r>
      <w:r>
        <w:rPr>
          <w:rtl w:val="0"/>
        </w:rPr>
        <w:t>é</w:t>
      </w:r>
      <w:r>
        <w:rPr>
          <w:rtl w:val="0"/>
          <w:lang w:val="fr-FR"/>
        </w:rPr>
        <w:t xml:space="preserve">rieure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 moyenne r</w:t>
      </w:r>
      <w:r>
        <w:rPr>
          <w:rtl w:val="0"/>
        </w:rPr>
        <w:t>é</w:t>
      </w:r>
      <w:r>
        <w:rPr>
          <w:rtl w:val="0"/>
        </w:rPr>
        <w:t xml:space="preserve">gionale.  </w:t>
      </w:r>
      <w:r>
        <w:rPr>
          <w:rtl w:val="0"/>
          <w:lang w:val="fr-FR"/>
        </w:rPr>
        <w:t>*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a commune ne devrait-elle pas a</w:t>
      </w:r>
      <w:r>
        <w:rPr>
          <w:rtl w:val="0"/>
          <w:lang w:val="fr-FR"/>
        </w:rPr>
        <w:t>ussi</w:t>
      </w:r>
      <w:r>
        <w:rPr>
          <w:rtl w:val="0"/>
          <w:lang w:val="fr-FR"/>
        </w:rPr>
        <w:t>, et notamment vis-</w:t>
      </w:r>
      <w:r>
        <w:rPr>
          <w:rtl w:val="0"/>
          <w:lang w:val="fr-FR"/>
        </w:rPr>
        <w:t>à</w:t>
      </w:r>
      <w:r>
        <w:rPr>
          <w:rtl w:val="0"/>
          <w:lang w:val="fr-FR"/>
        </w:rPr>
        <w:t>-vis des propri</w:t>
      </w:r>
      <w:r>
        <w:rPr>
          <w:rtl w:val="0"/>
        </w:rPr>
        <w:t>é</w:t>
      </w:r>
      <w:r>
        <w:rPr>
          <w:rtl w:val="0"/>
          <w:lang w:val="fr-FR"/>
        </w:rPr>
        <w:t>taires qui pr</w:t>
      </w:r>
      <w:r>
        <w:rPr>
          <w:rtl w:val="0"/>
        </w:rPr>
        <w:t>é</w:t>
      </w:r>
      <w:r>
        <w:rPr>
          <w:rtl w:val="0"/>
        </w:rPr>
        <w:t>f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rent payer des taxes, en esp</w:t>
      </w:r>
      <w:r>
        <w:rPr>
          <w:rtl w:val="0"/>
        </w:rPr>
        <w:t>é</w:t>
      </w:r>
      <w:r>
        <w:rPr>
          <w:rtl w:val="0"/>
          <w:lang w:val="fr-FR"/>
        </w:rPr>
        <w:t xml:space="preserve">rant </w:t>
      </w:r>
      <w:r>
        <w:rPr>
          <w:rtl w:val="0"/>
          <w:lang w:val="fr-FR"/>
        </w:rPr>
        <w:t>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culer</w:t>
      </w:r>
      <w:r>
        <w:rPr>
          <w:rtl w:val="0"/>
        </w:rPr>
        <w:t xml:space="preserve">, utiliser </w:t>
      </w:r>
      <w:r>
        <w:rPr>
          <w:rtl w:val="0"/>
          <w:lang w:val="fr-FR"/>
        </w:rPr>
        <w:t xml:space="preserve">les autres outils plus contraignants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sa disposition</w:t>
      </w:r>
      <w:r>
        <w:rPr>
          <w:rtl w:val="0"/>
          <w:lang w:val="fr-FR"/>
        </w:rPr>
        <w:t xml:space="preserve"> telles que le droit de r</w:t>
      </w:r>
      <w:r>
        <w:rPr>
          <w:rtl w:val="0"/>
        </w:rPr>
        <w:t>é</w:t>
      </w:r>
      <w:r>
        <w:rPr>
          <w:rtl w:val="0"/>
          <w:lang w:val="fr-FR"/>
        </w:rPr>
        <w:t>quisition ou de gestion publique</w:t>
      </w:r>
      <w:r>
        <w:rPr>
          <w:rtl w:val="0"/>
        </w:rPr>
        <w:t> </w:t>
      </w:r>
      <w:r>
        <w:rPr>
          <w:rtl w:val="0"/>
          <w:lang w:val="ru-RU"/>
        </w:rPr>
        <w:t>?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Plus ponctuellement l</w:t>
      </w:r>
      <w:r>
        <w:rPr>
          <w:rtl w:val="0"/>
          <w:lang w:val="fr-FR"/>
        </w:rPr>
        <w:t xml:space="preserve">a commune ne pourrait-elle, 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 xml:space="preserve">instar de sa voisine de Forest,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laquelle elle est li</w:t>
      </w:r>
      <w:r>
        <w:rPr>
          <w:rtl w:val="0"/>
        </w:rPr>
        <w:t>é</w:t>
      </w:r>
      <w:r>
        <w:rPr>
          <w:rtl w:val="0"/>
          <w:lang w:val="fr-FR"/>
        </w:rPr>
        <w:t>e via le Foyer du Sud, permettre que des logements sociaux</w:t>
      </w:r>
      <w:r>
        <w:rPr>
          <w:rtl w:val="0"/>
          <w:lang w:val="fr-FR"/>
        </w:rPr>
        <w:t xml:space="preserve"> actuellement</w:t>
      </w:r>
      <w:r>
        <w:rPr>
          <w:rtl w:val="0"/>
          <w:lang w:val="it-IT"/>
        </w:rPr>
        <w:t xml:space="preserve"> inoccup</w:t>
      </w:r>
      <w:r>
        <w:rPr>
          <w:rtl w:val="0"/>
        </w:rPr>
        <w:t>é</w:t>
      </w:r>
      <w:r>
        <w:rPr>
          <w:rtl w:val="0"/>
          <w:lang w:val="fr-FR"/>
        </w:rPr>
        <w:t>s soient octroy</w:t>
      </w:r>
      <w:r>
        <w:rPr>
          <w:rtl w:val="0"/>
        </w:rPr>
        <w:t>é</w:t>
      </w:r>
      <w:r>
        <w:rPr>
          <w:rtl w:val="0"/>
          <w:lang w:val="fr-FR"/>
        </w:rPr>
        <w:t xml:space="preserve">s provisoirement </w:t>
      </w:r>
      <w:r>
        <w:rPr>
          <w:rtl w:val="0"/>
          <w:lang w:val="fr-FR"/>
        </w:rPr>
        <w:t xml:space="preserve">et gratuitement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des familles </w:t>
      </w:r>
      <w:r>
        <w:rPr>
          <w:rtl w:val="0"/>
          <w:lang w:val="fr-FR"/>
        </w:rPr>
        <w:t>en situation de grande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carit</w:t>
      </w:r>
      <w:r>
        <w:rPr>
          <w:rtl w:val="0"/>
          <w:lang w:val="fr-FR"/>
        </w:rPr>
        <w:t>é</w:t>
      </w:r>
      <w:r>
        <w:rPr>
          <w:rtl w:val="0"/>
        </w:rPr>
        <w:t>,</w:t>
      </w:r>
      <w:r>
        <w:rPr>
          <w:rtl w:val="0"/>
          <w:lang w:val="fr-FR"/>
        </w:rPr>
        <w:t xml:space="preserve"> à </w:t>
      </w:r>
      <w:r>
        <w:rPr>
          <w:rtl w:val="0"/>
          <w:lang w:val="fr-FR"/>
        </w:rPr>
        <w:t>la rue, ou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fugi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es. </w:t>
      </w:r>
      <w:r>
        <w:rPr>
          <w:rtl w:val="0"/>
        </w:rPr>
        <w:t>(</w:t>
      </w:r>
      <w:r>
        <w:rPr>
          <w:rtl w:val="0"/>
          <w:lang w:val="fr-FR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  <w:lang w:val="fr-FR"/>
        </w:rPr>
        <w:t>exception des charges) Il ne s</w:t>
      </w:r>
      <w:r>
        <w:rPr>
          <w:rtl w:val="0"/>
        </w:rPr>
        <w:t>’</w:t>
      </w:r>
      <w:r>
        <w:rPr>
          <w:rtl w:val="0"/>
        </w:rPr>
        <w:t xml:space="preserve">agit </w:t>
      </w:r>
      <w:r>
        <w:rPr>
          <w:rtl w:val="0"/>
        </w:rPr>
        <w:t>é</w:t>
      </w:r>
      <w:r>
        <w:rPr>
          <w:rtl w:val="0"/>
          <w:lang w:val="fr-FR"/>
        </w:rPr>
        <w:t>videmment pas de cr</w:t>
      </w:r>
      <w:r>
        <w:rPr>
          <w:rtl w:val="0"/>
        </w:rPr>
        <w:t>é</w:t>
      </w:r>
      <w:r>
        <w:rPr>
          <w:rtl w:val="0"/>
          <w:lang w:val="fr-FR"/>
        </w:rPr>
        <w:t>er un sous-statut de locataires qui n</w:t>
      </w:r>
      <w:r>
        <w:rPr>
          <w:rtl w:val="0"/>
        </w:rPr>
        <w:t>’</w:t>
      </w:r>
      <w:r>
        <w:rPr>
          <w:rtl w:val="0"/>
          <w:lang w:val="fr-FR"/>
        </w:rPr>
        <w:t>auraient pas le droit de vivre d</w:t>
      </w:r>
      <w:r>
        <w:rPr>
          <w:rtl w:val="0"/>
        </w:rPr>
        <w:t>é</w:t>
      </w:r>
      <w:r>
        <w:rPr>
          <w:rtl w:val="0"/>
          <w:lang w:val="fr-FR"/>
        </w:rPr>
        <w:t xml:space="preserve">cemment, mais bien de lutter contre </w:t>
      </w:r>
      <w:r>
        <w:rPr>
          <w:rtl w:val="0"/>
          <w:lang w:val="fr-FR"/>
        </w:rPr>
        <w:t>ce scandale</w:t>
      </w:r>
      <w:r>
        <w:rPr>
          <w:rtl w:val="0"/>
        </w:rPr>
        <w:t xml:space="preserve">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Bruxelles, des Sans Domiciles Fixes.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Nous cl</w:t>
      </w:r>
      <w:r>
        <w:rPr>
          <w:rtl w:val="0"/>
        </w:rPr>
        <w:t>ô</w:t>
      </w:r>
      <w:r>
        <w:rPr>
          <w:rtl w:val="0"/>
        </w:rPr>
        <w:t>turer</w:t>
      </w:r>
      <w:r>
        <w:rPr>
          <w:rtl w:val="0"/>
          <w:lang w:val="fr-FR"/>
        </w:rPr>
        <w:t>ons</w:t>
      </w:r>
      <w:r>
        <w:rPr>
          <w:rtl w:val="0"/>
          <w:lang w:val="fr-FR"/>
        </w:rPr>
        <w:t xml:space="preserve"> notre interpellation, </w:t>
      </w:r>
      <w:r>
        <w:rPr>
          <w:rtl w:val="0"/>
          <w:lang w:val="fr-FR"/>
        </w:rPr>
        <w:t>en</w:t>
      </w:r>
      <w:r>
        <w:rPr>
          <w:rtl w:val="0"/>
        </w:rPr>
        <w:t xml:space="preserve"> 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non</w:t>
      </w:r>
      <w:r>
        <w:rPr>
          <w:rtl w:val="0"/>
          <w:lang w:val="fr-FR"/>
        </w:rPr>
        <w:t>ç</w:t>
      </w:r>
      <w:r>
        <w:rPr>
          <w:rtl w:val="0"/>
          <w:lang w:val="fr-FR"/>
        </w:rPr>
        <w:t xml:space="preserve">ant </w:t>
      </w:r>
      <w:r>
        <w:rPr>
          <w:rtl w:val="0"/>
          <w:lang w:val="fr-FR"/>
        </w:rPr>
        <w:t>une menace nouvelle, que le gouvernement f</w:t>
      </w:r>
      <w:r>
        <w:rPr>
          <w:rtl w:val="0"/>
        </w:rPr>
        <w:t>é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ral </w:t>
      </w:r>
      <w:r>
        <w:rPr>
          <w:rtl w:val="0"/>
          <w:lang w:val="fr-FR"/>
        </w:rPr>
        <w:t xml:space="preserve">vient d'annoncer </w:t>
      </w:r>
      <w:r>
        <w:rPr>
          <w:rtl w:val="0"/>
        </w:rPr>
        <w:t xml:space="preserve">,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savoir p</w:t>
      </w:r>
      <w:r>
        <w:rPr>
          <w:rtl w:val="0"/>
        </w:rPr>
        <w:t>é</w:t>
      </w:r>
      <w:r>
        <w:rPr>
          <w:rtl w:val="0"/>
          <w:lang w:val="fr-FR"/>
        </w:rPr>
        <w:t>naliser les occupants, dits ill</w:t>
      </w:r>
      <w:r>
        <w:rPr>
          <w:rtl w:val="0"/>
        </w:rPr>
        <w:t>é</w:t>
      </w:r>
      <w:r>
        <w:rPr>
          <w:rtl w:val="0"/>
          <w:lang w:val="fr-FR"/>
        </w:rPr>
        <w:t>gaux, de logements vides. Nous esp</w:t>
      </w:r>
      <w:r>
        <w:rPr>
          <w:rtl w:val="0"/>
        </w:rPr>
        <w:t>é</w:t>
      </w:r>
      <w:r>
        <w:rPr>
          <w:rtl w:val="0"/>
          <w:lang w:val="fr-FR"/>
        </w:rPr>
        <w:t xml:space="preserve">rons que la commune ne participera pas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cette exacerbation entre promoteurs sp</w:t>
      </w:r>
      <w:r>
        <w:rPr>
          <w:rtl w:val="0"/>
        </w:rPr>
        <w:t>é</w:t>
      </w:r>
      <w:r>
        <w:rPr>
          <w:rtl w:val="0"/>
          <w:lang w:val="fr-FR"/>
        </w:rPr>
        <w:t>culatifs et r</w:t>
      </w:r>
      <w:r>
        <w:rPr>
          <w:rtl w:val="0"/>
        </w:rPr>
        <w:t>é</w:t>
      </w:r>
      <w:r>
        <w:rPr>
          <w:rtl w:val="0"/>
          <w:lang w:val="fr-FR"/>
        </w:rPr>
        <w:t>sistants, mais par contre qu</w:t>
      </w:r>
      <w:r>
        <w:rPr>
          <w:rtl w:val="0"/>
        </w:rPr>
        <w:t>’</w:t>
      </w:r>
      <w:r>
        <w:rPr>
          <w:rtl w:val="0"/>
          <w:lang w:val="fr-FR"/>
        </w:rPr>
        <w:t>elle aura comme volont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 jouer les m</w:t>
      </w:r>
      <w:r>
        <w:rPr>
          <w:rtl w:val="0"/>
        </w:rPr>
        <w:t>é</w:t>
      </w:r>
      <w:r>
        <w:rPr>
          <w:rtl w:val="0"/>
          <w:lang w:val="fr-FR"/>
        </w:rPr>
        <w:t>diateurs</w:t>
      </w:r>
      <w:r>
        <w:rPr>
          <w:rtl w:val="0"/>
          <w:lang w:val="fr-FR"/>
        </w:rPr>
        <w:t>. La commune</w:t>
      </w:r>
      <w:r>
        <w:rPr>
          <w:rtl w:val="0"/>
          <w:lang w:val="it-IT"/>
        </w:rPr>
        <w:t xml:space="preserve"> favorisa</w:t>
      </w:r>
      <w:r>
        <w:rPr>
          <w:rtl w:val="0"/>
          <w:lang w:val="fr-FR"/>
        </w:rPr>
        <w:t xml:space="preserve">-t-elle </w:t>
      </w:r>
      <w:r>
        <w:rPr>
          <w:rtl w:val="0"/>
          <w:lang w:val="fr-FR"/>
        </w:rPr>
        <w:t>des solutions pacifiques tels que des contrats provisoires entre occupants et propri</w:t>
      </w:r>
      <w:r>
        <w:rPr>
          <w:rtl w:val="0"/>
        </w:rPr>
        <w:t>é</w:t>
      </w:r>
      <w:r>
        <w:rPr>
          <w:rtl w:val="0"/>
          <w:lang w:val="fr-FR"/>
        </w:rPr>
        <w:t>taires</w:t>
      </w:r>
      <w:r>
        <w:rPr>
          <w:rtl w:val="0"/>
          <w:lang w:val="fr-FR"/>
        </w:rPr>
        <w:t>?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Ce soir, nos questions, notre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sence n'ont pas d'autre but que celui de vous encourager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mettre la justice sociale au c</w:t>
      </w:r>
      <w:r>
        <w:rPr>
          <w:rtl w:val="0"/>
          <w:lang w:val="fr-FR"/>
        </w:rPr>
        <w:t>œ</w:t>
      </w:r>
      <w:r>
        <w:rPr>
          <w:rtl w:val="0"/>
          <w:lang w:val="fr-FR"/>
        </w:rPr>
        <w:t>ur de votre politique du logement, que le travail fait pour une bonne sant</w:t>
      </w:r>
      <w:r>
        <w:rPr>
          <w:rtl w:val="0"/>
          <w:lang w:val="fr-FR"/>
        </w:rPr>
        <w:t>é é</w:t>
      </w:r>
      <w:r>
        <w:rPr>
          <w:rtl w:val="0"/>
          <w:lang w:val="fr-FR"/>
        </w:rPr>
        <w:t>conomique des comptes de la commune n'oublie un de ses buts les plus nobles et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cessaire. Une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partition juste pour le bien vivre de tous.</w:t>
      </w:r>
    </w:p>
    <w:p>
      <w:pPr>
        <w:pStyle w:val="Corps"/>
      </w:pPr>
    </w:p>
    <w:p>
      <w:pPr>
        <w:pStyle w:val="Corps"/>
      </w:pPr>
      <w:r>
        <w:rPr>
          <w:rtl w:val="0"/>
          <w:lang w:val="fr-FR"/>
        </w:rPr>
        <w:t>*</w:t>
      </w:r>
    </w:p>
    <w:p>
      <w:pPr>
        <w:pStyle w:val="Corps"/>
      </w:pPr>
      <w:r>
        <w:rPr>
          <w:rtl w:val="0"/>
          <w:lang w:val="fr-FR"/>
        </w:rPr>
        <w:t>[</w:t>
      </w:r>
      <w:r>
        <w:rPr>
          <w:b w:val="1"/>
          <w:bCs w:val="1"/>
          <w:rtl w:val="0"/>
          <w:lang w:val="fr-FR"/>
        </w:rPr>
        <w:t>12 Mesures pour sortir de la crise du logement, PS R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  <w:lang w:val="fr-FR"/>
        </w:rPr>
        <w:t>gion bruxelloise, 10/10/2016]</w:t>
      </w:r>
    </w:p>
    <w:p>
      <w:pPr>
        <w:pStyle w:val="Corps"/>
      </w:pPr>
    </w:p>
    <w:p>
      <w:pPr>
        <w:pStyle w:val="Corps"/>
        <w:spacing w:line="331" w:lineRule="auto"/>
      </w:pPr>
    </w:p>
    <w:p>
      <w:pPr>
        <w:pStyle w:val="Corps"/>
        <w:spacing w:line="331" w:lineRule="auto"/>
      </w:pPr>
    </w:p>
    <w:p>
      <w:pPr>
        <w:pStyle w:val="Corps"/>
        <w:spacing w:line="331" w:lineRule="auto"/>
      </w:pPr>
    </w:p>
    <w:p>
      <w:pPr>
        <w:pStyle w:val="Corps"/>
      </w:pPr>
      <w:r>
        <w:rPr>
          <w:color w:val="196ad4"/>
          <w:sz w:val="20"/>
          <w:szCs w:val="20"/>
          <w:u w:val="single" w:color="196ad4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